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D859" w14:textId="77777777" w:rsidR="00C92750" w:rsidRDefault="00C92750" w:rsidP="00143757">
      <w:pPr>
        <w:tabs>
          <w:tab w:val="left" w:pos="4536"/>
          <w:tab w:val="left" w:pos="7797"/>
        </w:tabs>
        <w:rPr>
          <w:rFonts w:asciiTheme="minorHAnsi" w:hAnsiTheme="minorHAnsi" w:cstheme="minorHAnsi"/>
        </w:rPr>
      </w:pPr>
      <w:r>
        <w:rPr>
          <w:rFonts w:asciiTheme="minorHAnsi" w:hAnsiTheme="minorHAnsi" w:cstheme="minorHAnsi"/>
          <w:b/>
          <w:noProof/>
          <w:sz w:val="28"/>
          <w:szCs w:val="28"/>
          <w:lang w:val="de-AT" w:eastAsia="de-AT"/>
        </w:rPr>
        <w:drawing>
          <wp:anchor distT="0" distB="0" distL="114300" distR="114300" simplePos="0" relativeHeight="251658240" behindDoc="0" locked="0" layoutInCell="1" allowOverlap="1" wp14:anchorId="646C14E8" wp14:editId="1BD9FC05">
            <wp:simplePos x="0" y="0"/>
            <wp:positionH relativeFrom="column">
              <wp:posOffset>4093210</wp:posOffset>
            </wp:positionH>
            <wp:positionV relativeFrom="paragraph">
              <wp:posOffset>32385</wp:posOffset>
            </wp:positionV>
            <wp:extent cx="1588135" cy="2381250"/>
            <wp:effectExtent l="19050" t="19050" r="12065" b="190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0-2 Klammer HildegardvonBing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8135" cy="2381250"/>
                    </a:xfrm>
                    <a:prstGeom prst="rect">
                      <a:avLst/>
                    </a:prstGeom>
                    <a:ln w="3175">
                      <a:solidFill>
                        <a:schemeClr val="accent1"/>
                      </a:solidFill>
                    </a:ln>
                  </pic:spPr>
                </pic:pic>
              </a:graphicData>
            </a:graphic>
            <wp14:sizeRelH relativeFrom="page">
              <wp14:pctWidth>0</wp14:pctWidth>
            </wp14:sizeRelH>
            <wp14:sizeRelV relativeFrom="page">
              <wp14:pctHeight>0</wp14:pctHeight>
            </wp14:sizeRelV>
          </wp:anchor>
        </w:drawing>
      </w:r>
    </w:p>
    <w:p w14:paraId="383975AC" w14:textId="77777777" w:rsidR="00974523" w:rsidRPr="00B83A40" w:rsidRDefault="00974523" w:rsidP="00143757">
      <w:pPr>
        <w:tabs>
          <w:tab w:val="left" w:pos="4536"/>
          <w:tab w:val="left" w:pos="7797"/>
        </w:tabs>
        <w:rPr>
          <w:rFonts w:asciiTheme="minorHAnsi" w:hAnsiTheme="minorHAnsi" w:cstheme="minorHAnsi"/>
        </w:rPr>
      </w:pPr>
    </w:p>
    <w:p w14:paraId="0F6408D4" w14:textId="77777777" w:rsidR="00B83A40" w:rsidRPr="00B83A40" w:rsidRDefault="00B83A40" w:rsidP="00B83A40">
      <w:pPr>
        <w:pStyle w:val="Kopfzeile"/>
        <w:tabs>
          <w:tab w:val="clear" w:pos="4536"/>
          <w:tab w:val="clear" w:pos="9072"/>
          <w:tab w:val="left" w:pos="7797"/>
        </w:tabs>
        <w:rPr>
          <w:rFonts w:asciiTheme="minorHAnsi" w:hAnsiTheme="minorHAnsi" w:cstheme="minorHAnsi"/>
          <w:szCs w:val="24"/>
        </w:rPr>
      </w:pPr>
      <w:r w:rsidRPr="00B83A40">
        <w:rPr>
          <w:rFonts w:asciiTheme="minorHAnsi" w:hAnsiTheme="minorHAnsi" w:cstheme="minorHAnsi"/>
          <w:szCs w:val="24"/>
        </w:rPr>
        <w:t>Ursula Klammer</w:t>
      </w:r>
    </w:p>
    <w:p w14:paraId="0BB3601F" w14:textId="77777777" w:rsidR="00B83A40" w:rsidRPr="00B83A40" w:rsidRDefault="00B83A40" w:rsidP="00B83A40">
      <w:pPr>
        <w:rPr>
          <w:rFonts w:asciiTheme="minorHAnsi" w:hAnsiTheme="minorHAnsi" w:cstheme="minorHAnsi"/>
          <w:b/>
          <w:sz w:val="28"/>
          <w:szCs w:val="28"/>
        </w:rPr>
      </w:pPr>
      <w:r w:rsidRPr="00B83A40">
        <w:rPr>
          <w:rFonts w:asciiTheme="minorHAnsi" w:hAnsiTheme="minorHAnsi" w:cstheme="minorHAnsi"/>
          <w:b/>
          <w:sz w:val="28"/>
          <w:szCs w:val="28"/>
        </w:rPr>
        <w:t>Hildegard von Bingen</w:t>
      </w:r>
    </w:p>
    <w:p w14:paraId="7B7B3417" w14:textId="77777777" w:rsidR="00B83A40" w:rsidRPr="00B83A40" w:rsidRDefault="00B83A40" w:rsidP="00B83A40">
      <w:pPr>
        <w:pStyle w:val="Kopfzeile"/>
        <w:tabs>
          <w:tab w:val="clear" w:pos="4536"/>
          <w:tab w:val="clear" w:pos="9072"/>
          <w:tab w:val="left" w:pos="7797"/>
        </w:tabs>
        <w:rPr>
          <w:rFonts w:asciiTheme="minorHAnsi" w:hAnsiTheme="minorHAnsi" w:cstheme="minorHAnsi"/>
          <w:szCs w:val="24"/>
        </w:rPr>
      </w:pPr>
      <w:r w:rsidRPr="00B83A40">
        <w:rPr>
          <w:rFonts w:asciiTheme="minorHAnsi" w:hAnsiTheme="minorHAnsi" w:cstheme="minorHAnsi"/>
          <w:szCs w:val="24"/>
        </w:rPr>
        <w:t>Prophetin für unsere Zeit</w:t>
      </w:r>
    </w:p>
    <w:p w14:paraId="408A445A" w14:textId="77777777" w:rsidR="00B83A40" w:rsidRPr="00B83A40" w:rsidRDefault="00B83A40" w:rsidP="00B83A40">
      <w:pPr>
        <w:pStyle w:val="Kopfzeile"/>
        <w:tabs>
          <w:tab w:val="clear" w:pos="4536"/>
          <w:tab w:val="clear" w:pos="9072"/>
          <w:tab w:val="left" w:pos="7797"/>
        </w:tabs>
        <w:rPr>
          <w:rFonts w:asciiTheme="minorHAnsi" w:hAnsiTheme="minorHAnsi" w:cstheme="minorHAnsi"/>
          <w:szCs w:val="24"/>
        </w:rPr>
      </w:pPr>
    </w:p>
    <w:p w14:paraId="136CFD0D" w14:textId="1874BCF9" w:rsidR="00C92750" w:rsidRDefault="00C92750" w:rsidP="00B83A40">
      <w:pPr>
        <w:pStyle w:val="Kopfzeile"/>
        <w:tabs>
          <w:tab w:val="clear" w:pos="4536"/>
          <w:tab w:val="clear" w:pos="9072"/>
          <w:tab w:val="left" w:pos="7797"/>
        </w:tabs>
        <w:rPr>
          <w:rFonts w:asciiTheme="minorHAnsi" w:hAnsiTheme="minorHAnsi" w:cstheme="minorHAnsi"/>
          <w:i/>
          <w:szCs w:val="24"/>
        </w:rPr>
      </w:pPr>
      <w:r>
        <w:rPr>
          <w:rFonts w:asciiTheme="minorHAnsi" w:hAnsiTheme="minorHAnsi" w:cstheme="minorHAnsi"/>
          <w:i/>
          <w:szCs w:val="24"/>
        </w:rPr>
        <w:t>2</w:t>
      </w:r>
      <w:r w:rsidR="003C4D32">
        <w:rPr>
          <w:rFonts w:asciiTheme="minorHAnsi" w:hAnsiTheme="minorHAnsi" w:cstheme="minorHAnsi"/>
          <w:i/>
          <w:szCs w:val="24"/>
        </w:rPr>
        <w:t>40</w:t>
      </w:r>
      <w:r w:rsidR="00B83A40" w:rsidRPr="0061723A">
        <w:rPr>
          <w:rFonts w:asciiTheme="minorHAnsi" w:hAnsiTheme="minorHAnsi" w:cstheme="minorHAnsi"/>
          <w:i/>
          <w:szCs w:val="24"/>
        </w:rPr>
        <w:t xml:space="preserve"> Seiten, </w:t>
      </w:r>
      <w:r>
        <w:rPr>
          <w:rFonts w:asciiTheme="minorHAnsi" w:hAnsiTheme="minorHAnsi" w:cstheme="minorHAnsi"/>
          <w:i/>
          <w:szCs w:val="24"/>
        </w:rPr>
        <w:t>1</w:t>
      </w:r>
      <w:r w:rsidR="003C4D32">
        <w:rPr>
          <w:rFonts w:asciiTheme="minorHAnsi" w:hAnsiTheme="minorHAnsi" w:cstheme="minorHAnsi"/>
          <w:i/>
          <w:szCs w:val="24"/>
        </w:rPr>
        <w:t>8</w:t>
      </w:r>
      <w:r w:rsidR="00B83A40" w:rsidRPr="0061723A">
        <w:rPr>
          <w:rFonts w:asciiTheme="minorHAnsi" w:hAnsiTheme="minorHAnsi" w:cstheme="minorHAnsi"/>
          <w:i/>
          <w:szCs w:val="24"/>
        </w:rPr>
        <w:t xml:space="preserve"> </w:t>
      </w:r>
      <w:proofErr w:type="spellStart"/>
      <w:r w:rsidR="00B83A40" w:rsidRPr="0061723A">
        <w:rPr>
          <w:rFonts w:asciiTheme="minorHAnsi" w:hAnsiTheme="minorHAnsi" w:cstheme="minorHAnsi"/>
          <w:i/>
          <w:szCs w:val="24"/>
        </w:rPr>
        <w:t>farb</w:t>
      </w:r>
      <w:proofErr w:type="spellEnd"/>
      <w:r w:rsidR="00B83A40" w:rsidRPr="0061723A">
        <w:rPr>
          <w:rFonts w:asciiTheme="minorHAnsi" w:hAnsiTheme="minorHAnsi" w:cstheme="minorHAnsi"/>
          <w:i/>
          <w:szCs w:val="24"/>
        </w:rPr>
        <w:t>. Abb.</w:t>
      </w:r>
      <w:r>
        <w:rPr>
          <w:rFonts w:asciiTheme="minorHAnsi" w:hAnsiTheme="minorHAnsi" w:cstheme="minorHAnsi"/>
          <w:i/>
          <w:szCs w:val="24"/>
        </w:rPr>
        <w:t xml:space="preserve"> u. 2 </w:t>
      </w:r>
      <w:proofErr w:type="spellStart"/>
      <w:r>
        <w:rPr>
          <w:rFonts w:asciiTheme="minorHAnsi" w:hAnsiTheme="minorHAnsi" w:cstheme="minorHAnsi"/>
          <w:i/>
          <w:szCs w:val="24"/>
        </w:rPr>
        <w:t>sw</w:t>
      </w:r>
      <w:proofErr w:type="spellEnd"/>
      <w:r>
        <w:rPr>
          <w:rFonts w:asciiTheme="minorHAnsi" w:hAnsiTheme="minorHAnsi" w:cstheme="minorHAnsi"/>
          <w:i/>
          <w:szCs w:val="24"/>
        </w:rPr>
        <w:t xml:space="preserve">. Abb., </w:t>
      </w:r>
      <w:r w:rsidR="003C4D32">
        <w:rPr>
          <w:rFonts w:asciiTheme="minorHAnsi" w:hAnsiTheme="minorHAnsi" w:cstheme="minorHAnsi"/>
          <w:i/>
          <w:szCs w:val="24"/>
        </w:rPr>
        <w:t xml:space="preserve">1 Karte, </w:t>
      </w:r>
      <w:r>
        <w:rPr>
          <w:rFonts w:asciiTheme="minorHAnsi" w:hAnsiTheme="minorHAnsi" w:cstheme="minorHAnsi"/>
          <w:i/>
          <w:szCs w:val="24"/>
        </w:rPr>
        <w:t>13,5 x 20,5 cm</w:t>
      </w:r>
    </w:p>
    <w:p w14:paraId="573492B8" w14:textId="77777777" w:rsidR="00B83A40" w:rsidRDefault="00B83A40" w:rsidP="00B83A40">
      <w:pPr>
        <w:pStyle w:val="Kopfzeile"/>
        <w:tabs>
          <w:tab w:val="clear" w:pos="4536"/>
          <w:tab w:val="clear" w:pos="9072"/>
          <w:tab w:val="left" w:pos="7797"/>
        </w:tabs>
        <w:rPr>
          <w:rFonts w:asciiTheme="minorHAnsi" w:hAnsiTheme="minorHAnsi" w:cstheme="minorHAnsi"/>
          <w:i/>
          <w:szCs w:val="24"/>
        </w:rPr>
      </w:pPr>
      <w:r w:rsidRPr="0061723A">
        <w:rPr>
          <w:rFonts w:asciiTheme="minorHAnsi" w:hAnsiTheme="minorHAnsi" w:cstheme="minorHAnsi"/>
          <w:i/>
          <w:szCs w:val="24"/>
        </w:rPr>
        <w:t>gebunden</w:t>
      </w:r>
      <w:r w:rsidR="00DD6F48">
        <w:rPr>
          <w:rFonts w:asciiTheme="minorHAnsi" w:hAnsiTheme="minorHAnsi" w:cstheme="minorHAnsi"/>
          <w:i/>
          <w:szCs w:val="24"/>
        </w:rPr>
        <w:t xml:space="preserve"> mit Titelprägung und Lesebändchen</w:t>
      </w:r>
    </w:p>
    <w:p w14:paraId="16ED8320" w14:textId="2A251797" w:rsidR="00C92750" w:rsidRPr="0061723A" w:rsidRDefault="00C92750" w:rsidP="00B83A40">
      <w:pPr>
        <w:pStyle w:val="Kopfzeile"/>
        <w:tabs>
          <w:tab w:val="clear" w:pos="4536"/>
          <w:tab w:val="clear" w:pos="9072"/>
          <w:tab w:val="left" w:pos="7797"/>
        </w:tabs>
        <w:rPr>
          <w:rFonts w:asciiTheme="minorHAnsi" w:hAnsiTheme="minorHAnsi" w:cstheme="minorHAnsi"/>
          <w:i/>
          <w:szCs w:val="24"/>
        </w:rPr>
      </w:pPr>
      <w:r>
        <w:rPr>
          <w:rFonts w:asciiTheme="minorHAnsi" w:hAnsiTheme="minorHAnsi" w:cstheme="minorHAnsi"/>
          <w:i/>
          <w:szCs w:val="24"/>
        </w:rPr>
        <w:t>Tyrolia-Verlag, Innsbruck-Wien</w:t>
      </w:r>
      <w:r w:rsidR="003C4D32">
        <w:rPr>
          <w:rFonts w:asciiTheme="minorHAnsi" w:hAnsiTheme="minorHAnsi" w:cstheme="minorHAnsi"/>
          <w:i/>
          <w:szCs w:val="24"/>
        </w:rPr>
        <w:t xml:space="preserve">, </w:t>
      </w:r>
      <w:r w:rsidR="003C4D32" w:rsidRPr="003C4D32">
        <w:rPr>
          <w:rFonts w:asciiTheme="minorHAnsi" w:hAnsiTheme="minorHAnsi" w:cstheme="minorHAnsi"/>
          <w:b/>
          <w:bCs/>
          <w:i/>
          <w:szCs w:val="24"/>
        </w:rPr>
        <w:t xml:space="preserve">2., </w:t>
      </w:r>
      <w:proofErr w:type="spellStart"/>
      <w:r w:rsidR="003C4D32" w:rsidRPr="003C4D32">
        <w:rPr>
          <w:rFonts w:asciiTheme="minorHAnsi" w:hAnsiTheme="minorHAnsi" w:cstheme="minorHAnsi"/>
          <w:b/>
          <w:bCs/>
          <w:i/>
          <w:szCs w:val="24"/>
        </w:rPr>
        <w:t>überarb</w:t>
      </w:r>
      <w:proofErr w:type="spellEnd"/>
      <w:r w:rsidR="003C4D32" w:rsidRPr="003C4D32">
        <w:rPr>
          <w:rFonts w:asciiTheme="minorHAnsi" w:hAnsiTheme="minorHAnsi" w:cstheme="minorHAnsi"/>
          <w:b/>
          <w:bCs/>
          <w:i/>
          <w:szCs w:val="24"/>
        </w:rPr>
        <w:t xml:space="preserve">. u. </w:t>
      </w:r>
      <w:proofErr w:type="spellStart"/>
      <w:r w:rsidR="003C4D32" w:rsidRPr="003C4D32">
        <w:rPr>
          <w:rFonts w:asciiTheme="minorHAnsi" w:hAnsiTheme="minorHAnsi" w:cstheme="minorHAnsi"/>
          <w:b/>
          <w:bCs/>
          <w:i/>
          <w:szCs w:val="24"/>
        </w:rPr>
        <w:t>erw</w:t>
      </w:r>
      <w:proofErr w:type="spellEnd"/>
      <w:r w:rsidR="003C4D32" w:rsidRPr="003C4D32">
        <w:rPr>
          <w:rFonts w:asciiTheme="minorHAnsi" w:hAnsiTheme="minorHAnsi" w:cstheme="minorHAnsi"/>
          <w:b/>
          <w:bCs/>
          <w:i/>
          <w:szCs w:val="24"/>
        </w:rPr>
        <w:t>. Auflage 2025</w:t>
      </w:r>
    </w:p>
    <w:p w14:paraId="30CC13C7" w14:textId="77777777" w:rsidR="00B83A40" w:rsidRPr="0061723A" w:rsidRDefault="00B83A40" w:rsidP="00B83A40">
      <w:pPr>
        <w:pStyle w:val="Kopfzeile"/>
        <w:tabs>
          <w:tab w:val="clear" w:pos="4536"/>
          <w:tab w:val="clear" w:pos="9072"/>
          <w:tab w:val="left" w:pos="7797"/>
        </w:tabs>
        <w:rPr>
          <w:rFonts w:asciiTheme="minorHAnsi" w:hAnsiTheme="minorHAnsi" w:cstheme="minorHAnsi"/>
          <w:i/>
          <w:szCs w:val="24"/>
          <w:lang w:val="de-AT"/>
        </w:rPr>
      </w:pPr>
      <w:r w:rsidRPr="0061723A">
        <w:rPr>
          <w:rFonts w:asciiTheme="minorHAnsi" w:hAnsiTheme="minorHAnsi" w:cstheme="minorHAnsi"/>
          <w:i/>
          <w:szCs w:val="24"/>
          <w:lang w:val="de-AT"/>
        </w:rPr>
        <w:t>ISBN 978-3-7022-3960-2</w:t>
      </w:r>
    </w:p>
    <w:p w14:paraId="201F9921" w14:textId="7F80C9C6" w:rsidR="00B83A40" w:rsidRPr="00B83A40" w:rsidRDefault="00DD6F48" w:rsidP="00B83A40">
      <w:pPr>
        <w:pStyle w:val="Kopfzeile"/>
        <w:tabs>
          <w:tab w:val="clear" w:pos="4536"/>
          <w:tab w:val="clear" w:pos="9072"/>
          <w:tab w:val="left" w:pos="7797"/>
        </w:tabs>
        <w:rPr>
          <w:rFonts w:asciiTheme="minorHAnsi" w:hAnsiTheme="minorHAnsi" w:cstheme="minorHAnsi"/>
          <w:i/>
          <w:szCs w:val="24"/>
          <w:lang w:val="de-AT"/>
        </w:rPr>
      </w:pPr>
      <w:r>
        <w:rPr>
          <w:rFonts w:asciiTheme="minorHAnsi" w:hAnsiTheme="minorHAnsi" w:cstheme="minorHAnsi"/>
          <w:i/>
          <w:szCs w:val="24"/>
          <w:lang w:val="de-AT"/>
        </w:rPr>
        <w:t xml:space="preserve">€ </w:t>
      </w:r>
      <w:r w:rsidR="00E27064">
        <w:rPr>
          <w:rFonts w:asciiTheme="minorHAnsi" w:hAnsiTheme="minorHAnsi" w:cstheme="minorHAnsi"/>
          <w:i/>
          <w:szCs w:val="24"/>
          <w:lang w:val="de-AT"/>
        </w:rPr>
        <w:t>2</w:t>
      </w:r>
      <w:r w:rsidR="003C4D32">
        <w:rPr>
          <w:rFonts w:asciiTheme="minorHAnsi" w:hAnsiTheme="minorHAnsi" w:cstheme="minorHAnsi"/>
          <w:i/>
          <w:szCs w:val="24"/>
          <w:lang w:val="de-AT"/>
        </w:rPr>
        <w:t>5</w:t>
      </w:r>
      <w:r w:rsidR="00E27064">
        <w:rPr>
          <w:rFonts w:asciiTheme="minorHAnsi" w:hAnsiTheme="minorHAnsi" w:cstheme="minorHAnsi"/>
          <w:i/>
          <w:szCs w:val="24"/>
          <w:lang w:val="de-AT"/>
        </w:rPr>
        <w:t>,00</w:t>
      </w:r>
    </w:p>
    <w:p w14:paraId="774246AD" w14:textId="77777777" w:rsidR="00B83A40" w:rsidRPr="00B83A40" w:rsidRDefault="00B83A40" w:rsidP="00B83A40">
      <w:pPr>
        <w:pStyle w:val="Kopfzeile"/>
        <w:tabs>
          <w:tab w:val="clear" w:pos="4536"/>
          <w:tab w:val="clear" w:pos="9072"/>
          <w:tab w:val="left" w:pos="7797"/>
        </w:tabs>
        <w:rPr>
          <w:rFonts w:asciiTheme="minorHAnsi" w:hAnsiTheme="minorHAnsi" w:cstheme="minorHAnsi"/>
          <w:szCs w:val="24"/>
        </w:rPr>
      </w:pPr>
      <w:r w:rsidRPr="00B83A40">
        <w:rPr>
          <w:rFonts w:asciiTheme="minorHAnsi" w:hAnsiTheme="minorHAnsi" w:cstheme="minorHAnsi"/>
          <w:i/>
          <w:szCs w:val="24"/>
          <w:lang w:val="de-AT"/>
        </w:rPr>
        <w:t>Auch als E-Book erhältlich ISBN 978-3-7022-3961-9</w:t>
      </w:r>
      <w:r w:rsidR="00C92750">
        <w:rPr>
          <w:rFonts w:asciiTheme="minorHAnsi" w:hAnsiTheme="minorHAnsi" w:cstheme="minorHAnsi"/>
          <w:i/>
          <w:szCs w:val="24"/>
          <w:lang w:val="de-AT"/>
        </w:rPr>
        <w:t xml:space="preserve">, </w:t>
      </w:r>
      <w:r w:rsidR="00DD6F48">
        <w:rPr>
          <w:rFonts w:asciiTheme="minorHAnsi" w:hAnsiTheme="minorHAnsi" w:cstheme="minorHAnsi"/>
          <w:i/>
          <w:szCs w:val="24"/>
          <w:lang w:val="de-AT"/>
        </w:rPr>
        <w:t>€ 16</w:t>
      </w:r>
      <w:r w:rsidR="00304853">
        <w:rPr>
          <w:rFonts w:asciiTheme="minorHAnsi" w:hAnsiTheme="minorHAnsi" w:cstheme="minorHAnsi"/>
          <w:i/>
          <w:szCs w:val="24"/>
          <w:lang w:val="de-AT"/>
        </w:rPr>
        <w:t>,99</w:t>
      </w:r>
    </w:p>
    <w:p w14:paraId="449E43D2" w14:textId="77777777" w:rsidR="00B83A40" w:rsidRDefault="00B83A40" w:rsidP="00B83A40">
      <w:pPr>
        <w:pStyle w:val="Kopfzeile"/>
        <w:tabs>
          <w:tab w:val="clear" w:pos="4536"/>
          <w:tab w:val="clear" w:pos="9072"/>
          <w:tab w:val="left" w:pos="7797"/>
        </w:tabs>
        <w:rPr>
          <w:rFonts w:asciiTheme="minorHAnsi" w:hAnsiTheme="minorHAnsi" w:cstheme="minorHAnsi"/>
          <w:szCs w:val="24"/>
        </w:rPr>
      </w:pPr>
    </w:p>
    <w:p w14:paraId="069CBB90" w14:textId="77777777" w:rsidR="00C92750" w:rsidRPr="00B83A40" w:rsidRDefault="00C92750" w:rsidP="00B83A40">
      <w:pPr>
        <w:pStyle w:val="Kopfzeile"/>
        <w:tabs>
          <w:tab w:val="clear" w:pos="4536"/>
          <w:tab w:val="clear" w:pos="9072"/>
          <w:tab w:val="left" w:pos="7797"/>
        </w:tabs>
        <w:rPr>
          <w:rFonts w:asciiTheme="minorHAnsi" w:hAnsiTheme="minorHAnsi" w:cstheme="minorHAnsi"/>
          <w:szCs w:val="24"/>
        </w:rPr>
      </w:pPr>
    </w:p>
    <w:p w14:paraId="45D448D9" w14:textId="77777777" w:rsidR="00143757" w:rsidRPr="00C92750" w:rsidRDefault="00073464" w:rsidP="00143757">
      <w:pPr>
        <w:rPr>
          <w:rFonts w:asciiTheme="minorHAnsi" w:hAnsiTheme="minorHAnsi" w:cstheme="minorHAnsi"/>
          <w:b/>
          <w:bCs/>
          <w:sz w:val="28"/>
          <w:szCs w:val="28"/>
        </w:rPr>
      </w:pPr>
      <w:r w:rsidRPr="00C92750">
        <w:rPr>
          <w:rFonts w:asciiTheme="minorHAnsi" w:hAnsiTheme="minorHAnsi" w:cstheme="minorHAnsi"/>
          <w:b/>
          <w:bCs/>
          <w:sz w:val="28"/>
          <w:szCs w:val="28"/>
        </w:rPr>
        <w:t xml:space="preserve">Mystikerin – Frauenrechtlerin – </w:t>
      </w:r>
      <w:proofErr w:type="gramStart"/>
      <w:r w:rsidRPr="00C92750">
        <w:rPr>
          <w:rFonts w:asciiTheme="minorHAnsi" w:hAnsiTheme="minorHAnsi" w:cstheme="minorHAnsi"/>
          <w:b/>
          <w:bCs/>
          <w:sz w:val="28"/>
          <w:szCs w:val="28"/>
        </w:rPr>
        <w:t>Ganzheitsmedizinerin</w:t>
      </w:r>
      <w:r w:rsidR="006D10DC" w:rsidRPr="00C92750">
        <w:rPr>
          <w:rFonts w:asciiTheme="minorHAnsi" w:hAnsiTheme="minorHAnsi" w:cstheme="minorHAnsi"/>
          <w:b/>
          <w:bCs/>
          <w:sz w:val="28"/>
          <w:szCs w:val="28"/>
        </w:rPr>
        <w:t xml:space="preserve">  –</w:t>
      </w:r>
      <w:proofErr w:type="gramEnd"/>
      <w:r w:rsidR="006D10DC" w:rsidRPr="00C92750">
        <w:rPr>
          <w:rFonts w:asciiTheme="minorHAnsi" w:hAnsiTheme="minorHAnsi" w:cstheme="minorHAnsi"/>
          <w:b/>
          <w:bCs/>
          <w:sz w:val="28"/>
          <w:szCs w:val="28"/>
        </w:rPr>
        <w:t xml:space="preserve"> Visionärin</w:t>
      </w:r>
    </w:p>
    <w:p w14:paraId="7BFB75E2" w14:textId="77777777" w:rsidR="00143757" w:rsidRPr="006D10DC" w:rsidRDefault="006D10DC" w:rsidP="00143757">
      <w:pPr>
        <w:rPr>
          <w:rFonts w:asciiTheme="minorHAnsi" w:hAnsiTheme="minorHAnsi" w:cstheme="minorHAnsi"/>
          <w:b/>
        </w:rPr>
      </w:pPr>
      <w:r>
        <w:rPr>
          <w:rFonts w:asciiTheme="minorHAnsi" w:hAnsiTheme="minorHAnsi" w:cstheme="minorHAnsi"/>
          <w:b/>
        </w:rPr>
        <w:t xml:space="preserve">Was uns eine der einflussreichsten Frauen des Mittelalters </w:t>
      </w:r>
      <w:r w:rsidR="00073464" w:rsidRPr="006D10DC">
        <w:rPr>
          <w:rFonts w:asciiTheme="minorHAnsi" w:hAnsiTheme="minorHAnsi" w:cstheme="minorHAnsi"/>
          <w:b/>
        </w:rPr>
        <w:t xml:space="preserve">heute </w:t>
      </w:r>
      <w:r>
        <w:rPr>
          <w:rFonts w:asciiTheme="minorHAnsi" w:hAnsiTheme="minorHAnsi" w:cstheme="minorHAnsi"/>
          <w:b/>
        </w:rPr>
        <w:t xml:space="preserve">noch </w:t>
      </w:r>
      <w:r w:rsidR="00073464" w:rsidRPr="006D10DC">
        <w:rPr>
          <w:rFonts w:asciiTheme="minorHAnsi" w:hAnsiTheme="minorHAnsi" w:cstheme="minorHAnsi"/>
          <w:b/>
        </w:rPr>
        <w:t>zu sagen hat</w:t>
      </w:r>
    </w:p>
    <w:p w14:paraId="78E6631F" w14:textId="77777777" w:rsidR="00073464" w:rsidRPr="00B83A40" w:rsidRDefault="00073464" w:rsidP="00143757">
      <w:pPr>
        <w:rPr>
          <w:rFonts w:asciiTheme="minorHAnsi" w:hAnsiTheme="minorHAnsi" w:cstheme="minorHAnsi"/>
        </w:rPr>
      </w:pPr>
    </w:p>
    <w:p w14:paraId="39759E90" w14:textId="77777777" w:rsidR="00B83A40" w:rsidRDefault="00B83A40" w:rsidP="00B83A40">
      <w:pPr>
        <w:rPr>
          <w:rFonts w:asciiTheme="minorHAnsi" w:hAnsiTheme="minorHAnsi" w:cstheme="minorHAnsi"/>
        </w:rPr>
      </w:pPr>
      <w:r w:rsidRPr="00B83A40">
        <w:rPr>
          <w:rFonts w:asciiTheme="minorHAnsi" w:hAnsiTheme="minorHAnsi" w:cstheme="minorHAnsi"/>
        </w:rPr>
        <w:t>Seit Jahrhunderten geht von der hl. Hildegard von Bingen (1098</w:t>
      </w:r>
      <w:r>
        <w:rPr>
          <w:rFonts w:asciiTheme="minorHAnsi" w:hAnsiTheme="minorHAnsi" w:cstheme="minorHAnsi"/>
        </w:rPr>
        <w:t>–</w:t>
      </w:r>
      <w:r w:rsidRPr="00B83A40">
        <w:rPr>
          <w:rFonts w:asciiTheme="minorHAnsi" w:hAnsiTheme="minorHAnsi" w:cstheme="minorHAnsi"/>
        </w:rPr>
        <w:t>1179) und ihren Schriften, Kompositionen und Anweisungen</w:t>
      </w:r>
      <w:r w:rsidR="0061723A">
        <w:rPr>
          <w:rFonts w:asciiTheme="minorHAnsi" w:hAnsiTheme="minorHAnsi" w:cstheme="minorHAnsi"/>
        </w:rPr>
        <w:t xml:space="preserve"> zu Ernährung und Medizin</w:t>
      </w:r>
      <w:r w:rsidRPr="00B83A40">
        <w:rPr>
          <w:rFonts w:asciiTheme="minorHAnsi" w:hAnsiTheme="minorHAnsi" w:cstheme="minorHAnsi"/>
        </w:rPr>
        <w:t xml:space="preserve"> eine ungebrochene Faszination aus. Ihr Ansatz ist ein ganzheitlicher: Leben kann nur gelingen, wenn der Mensch Körper, Seele und Geist eint und </w:t>
      </w:r>
      <w:r w:rsidR="006D10DC">
        <w:rPr>
          <w:rFonts w:asciiTheme="minorHAnsi" w:hAnsiTheme="minorHAnsi" w:cstheme="minorHAnsi"/>
        </w:rPr>
        <w:t>wertschätz</w:t>
      </w:r>
      <w:r w:rsidRPr="00B83A40">
        <w:rPr>
          <w:rFonts w:asciiTheme="minorHAnsi" w:hAnsiTheme="minorHAnsi" w:cstheme="minorHAnsi"/>
        </w:rPr>
        <w:t>t. In lebendiger Verbundenheit mit Gott, der Schöpfung sowie den Mitmenschen erwachsen uns ungeahnte Kräfte und Entfaltungsmöglichkeiten, die uns auch in schwierigen Zeiten belastbar und widerstandsfähig machen. Einer gesunden, geerdeten Spiritualität bzw. Lebensgestaltung folgen innere Harmonie, Wohlbefinden sowie Wohlwollen anderen gegenüber.</w:t>
      </w:r>
    </w:p>
    <w:p w14:paraId="7050CF5A" w14:textId="77777777" w:rsidR="006D10DC" w:rsidRPr="00B83A40" w:rsidRDefault="006D10DC" w:rsidP="00B83A40">
      <w:pPr>
        <w:rPr>
          <w:rFonts w:asciiTheme="minorHAnsi" w:hAnsiTheme="minorHAnsi" w:cstheme="minorHAnsi"/>
        </w:rPr>
      </w:pPr>
    </w:p>
    <w:p w14:paraId="672FB61D" w14:textId="17E3CAFD" w:rsidR="00B83A40" w:rsidRPr="00B83A40" w:rsidRDefault="00B83A40" w:rsidP="00B83A40">
      <w:pPr>
        <w:rPr>
          <w:rFonts w:asciiTheme="minorHAnsi" w:hAnsiTheme="minorHAnsi" w:cstheme="minorHAnsi"/>
        </w:rPr>
      </w:pPr>
      <w:r>
        <w:rPr>
          <w:rFonts w:asciiTheme="minorHAnsi" w:hAnsiTheme="minorHAnsi" w:cstheme="minorHAnsi"/>
        </w:rPr>
        <w:t xml:space="preserve">Die Theologin und Erwachsenenbildnerin </w:t>
      </w:r>
      <w:r w:rsidRPr="00B83A40">
        <w:rPr>
          <w:rFonts w:asciiTheme="minorHAnsi" w:hAnsiTheme="minorHAnsi" w:cstheme="minorHAnsi"/>
        </w:rPr>
        <w:t xml:space="preserve">Ursula Klammer zeichnet in ihrem Buch Werdegang und Botschaft der mittelalterlichen Äbtissin nach, die inmitten patriarchaler Strukturen zu einer Prophetin reifte. </w:t>
      </w:r>
      <w:r w:rsidR="006D10DC">
        <w:rPr>
          <w:rFonts w:asciiTheme="minorHAnsi" w:hAnsiTheme="minorHAnsi" w:cstheme="minorHAnsi"/>
        </w:rPr>
        <w:t>Sie erschließt i</w:t>
      </w:r>
      <w:r w:rsidRPr="00B83A40">
        <w:rPr>
          <w:rFonts w:asciiTheme="minorHAnsi" w:hAnsiTheme="minorHAnsi" w:cstheme="minorHAnsi"/>
        </w:rPr>
        <w:t>hre univer</w:t>
      </w:r>
      <w:r w:rsidR="006D10DC">
        <w:rPr>
          <w:rFonts w:asciiTheme="minorHAnsi" w:hAnsiTheme="minorHAnsi" w:cstheme="minorHAnsi"/>
        </w:rPr>
        <w:t xml:space="preserve">sal gültige Lebensweisheit </w:t>
      </w:r>
      <w:r w:rsidRPr="00B83A40">
        <w:rPr>
          <w:rFonts w:asciiTheme="minorHAnsi" w:hAnsiTheme="minorHAnsi" w:cstheme="minorHAnsi"/>
        </w:rPr>
        <w:t>für unse</w:t>
      </w:r>
      <w:r w:rsidR="006D10DC">
        <w:rPr>
          <w:rFonts w:asciiTheme="minorHAnsi" w:hAnsiTheme="minorHAnsi" w:cstheme="minorHAnsi"/>
        </w:rPr>
        <w:t>re Zeit und veranschaulicht</w:t>
      </w:r>
      <w:r w:rsidRPr="00B83A40">
        <w:rPr>
          <w:rFonts w:asciiTheme="minorHAnsi" w:hAnsiTheme="minorHAnsi" w:cstheme="minorHAnsi"/>
        </w:rPr>
        <w:t xml:space="preserve"> die visionären Eingebungen der vielseitig begabten Mystikerin</w:t>
      </w:r>
      <w:r w:rsidR="006D10DC" w:rsidRPr="006D10DC">
        <w:rPr>
          <w:rFonts w:asciiTheme="minorHAnsi" w:hAnsiTheme="minorHAnsi" w:cstheme="minorHAnsi"/>
        </w:rPr>
        <w:t xml:space="preserve"> </w:t>
      </w:r>
      <w:r w:rsidR="006D10DC">
        <w:rPr>
          <w:rFonts w:asciiTheme="minorHAnsi" w:hAnsiTheme="minorHAnsi" w:cstheme="minorHAnsi"/>
        </w:rPr>
        <w:t xml:space="preserve">nicht zuletzt durch viele </w:t>
      </w:r>
      <w:r w:rsidR="006D10DC" w:rsidRPr="00B83A40">
        <w:rPr>
          <w:rFonts w:asciiTheme="minorHAnsi" w:hAnsiTheme="minorHAnsi" w:cstheme="minorHAnsi"/>
        </w:rPr>
        <w:t xml:space="preserve">Farbbilder </w:t>
      </w:r>
      <w:r w:rsidR="006D10DC">
        <w:rPr>
          <w:rFonts w:asciiTheme="minorHAnsi" w:hAnsiTheme="minorHAnsi" w:cstheme="minorHAnsi"/>
        </w:rPr>
        <w:t>aus ihren Schriften</w:t>
      </w:r>
      <w:r w:rsidRPr="00B83A40">
        <w:rPr>
          <w:rFonts w:asciiTheme="minorHAnsi" w:hAnsiTheme="minorHAnsi" w:cstheme="minorHAnsi"/>
        </w:rPr>
        <w:t xml:space="preserve">. Ausgewählte und leicht umsetzbare Empfehlungen aus Hildegards heilkundlichen </w:t>
      </w:r>
      <w:r w:rsidR="006D10DC">
        <w:rPr>
          <w:rFonts w:asciiTheme="minorHAnsi" w:hAnsiTheme="minorHAnsi" w:cstheme="minorHAnsi"/>
        </w:rPr>
        <w:t>Abhandlungen</w:t>
      </w:r>
      <w:r w:rsidRPr="00B83A40">
        <w:rPr>
          <w:rFonts w:asciiTheme="minorHAnsi" w:hAnsiTheme="minorHAnsi" w:cstheme="minorHAnsi"/>
        </w:rPr>
        <w:t xml:space="preserve"> </w:t>
      </w:r>
      <w:r>
        <w:rPr>
          <w:rFonts w:asciiTheme="minorHAnsi" w:hAnsiTheme="minorHAnsi" w:cstheme="minorHAnsi"/>
        </w:rPr>
        <w:t>schlagen die Brücke in unsere Zeit</w:t>
      </w:r>
      <w:r w:rsidRPr="00B83A40">
        <w:rPr>
          <w:rFonts w:asciiTheme="minorHAnsi" w:hAnsiTheme="minorHAnsi" w:cstheme="minorHAnsi"/>
        </w:rPr>
        <w:t xml:space="preserve"> und laden zum kreativen Ausprobieren</w:t>
      </w:r>
      <w:r w:rsidR="006D10DC">
        <w:rPr>
          <w:rFonts w:asciiTheme="minorHAnsi" w:hAnsiTheme="minorHAnsi" w:cstheme="minorHAnsi"/>
        </w:rPr>
        <w:t xml:space="preserve"> ihrer Wei</w:t>
      </w:r>
      <w:r w:rsidR="00865E22">
        <w:rPr>
          <w:rFonts w:asciiTheme="minorHAnsi" w:hAnsiTheme="minorHAnsi" w:cstheme="minorHAnsi"/>
        </w:rPr>
        <w:t>sh</w:t>
      </w:r>
      <w:r w:rsidR="006D10DC">
        <w:rPr>
          <w:rFonts w:asciiTheme="minorHAnsi" w:hAnsiTheme="minorHAnsi" w:cstheme="minorHAnsi"/>
        </w:rPr>
        <w:t>eiten</w:t>
      </w:r>
      <w:r w:rsidRPr="00B83A40">
        <w:rPr>
          <w:rFonts w:asciiTheme="minorHAnsi" w:hAnsiTheme="minorHAnsi" w:cstheme="minorHAnsi"/>
        </w:rPr>
        <w:t xml:space="preserve"> ein.</w:t>
      </w:r>
    </w:p>
    <w:p w14:paraId="2C6A71A5" w14:textId="77777777" w:rsidR="00143757" w:rsidRPr="00B83A40" w:rsidRDefault="00143757" w:rsidP="00143757">
      <w:pPr>
        <w:rPr>
          <w:rFonts w:asciiTheme="minorHAnsi" w:hAnsiTheme="minorHAnsi" w:cstheme="minorHAnsi"/>
        </w:rPr>
      </w:pPr>
    </w:p>
    <w:p w14:paraId="0A968B21" w14:textId="77777777" w:rsidR="00D4061B" w:rsidRPr="00B83A40" w:rsidRDefault="00D4061B" w:rsidP="00143757">
      <w:pPr>
        <w:pStyle w:val="berschrift2"/>
        <w:spacing w:before="0"/>
        <w:jc w:val="both"/>
        <w:rPr>
          <w:rFonts w:asciiTheme="minorHAnsi" w:hAnsiTheme="minorHAnsi" w:cstheme="minorHAnsi"/>
          <w:b w:val="0"/>
          <w:i/>
          <w:iCs/>
          <w:color w:val="auto"/>
          <w:sz w:val="24"/>
          <w:szCs w:val="24"/>
        </w:rPr>
      </w:pPr>
      <w:r w:rsidRPr="00B83A40">
        <w:rPr>
          <w:rFonts w:asciiTheme="minorHAnsi" w:hAnsiTheme="minorHAnsi" w:cstheme="minorHAnsi"/>
          <w:b w:val="0"/>
          <w:i/>
          <w:iCs/>
          <w:color w:val="auto"/>
          <w:sz w:val="24"/>
          <w:szCs w:val="24"/>
        </w:rPr>
        <w:t>Die Autor</w:t>
      </w:r>
      <w:r w:rsidR="00143757" w:rsidRPr="00B83A40">
        <w:rPr>
          <w:rFonts w:asciiTheme="minorHAnsi" w:hAnsiTheme="minorHAnsi" w:cstheme="minorHAnsi"/>
          <w:b w:val="0"/>
          <w:i/>
          <w:iCs/>
          <w:color w:val="auto"/>
          <w:sz w:val="24"/>
          <w:szCs w:val="24"/>
        </w:rPr>
        <w:t>in</w:t>
      </w:r>
      <w:r w:rsidRPr="00B83A40">
        <w:rPr>
          <w:rFonts w:asciiTheme="minorHAnsi" w:hAnsiTheme="minorHAnsi" w:cstheme="minorHAnsi"/>
          <w:b w:val="0"/>
          <w:i/>
          <w:iCs/>
          <w:color w:val="auto"/>
          <w:sz w:val="24"/>
          <w:szCs w:val="24"/>
        </w:rPr>
        <w:t>:</w:t>
      </w:r>
    </w:p>
    <w:p w14:paraId="4C642FB4" w14:textId="77777777" w:rsidR="00B70EDE" w:rsidRPr="00B70EDE" w:rsidRDefault="00B83A40" w:rsidP="00B70EDE">
      <w:pPr>
        <w:rPr>
          <w:rFonts w:asciiTheme="minorHAnsi" w:hAnsiTheme="minorHAnsi" w:cstheme="minorHAnsi"/>
        </w:rPr>
      </w:pPr>
      <w:r w:rsidRPr="00B83A40">
        <w:rPr>
          <w:rFonts w:asciiTheme="minorHAnsi" w:hAnsiTheme="minorHAnsi" w:cstheme="minorHAnsi"/>
        </w:rPr>
        <w:t>URSULA KLAMMER</w:t>
      </w:r>
      <w:r w:rsidR="00B70EDE" w:rsidRPr="00B70EDE">
        <w:rPr>
          <w:rFonts w:asciiTheme="minorHAnsi" w:hAnsiTheme="minorHAnsi" w:cstheme="minorHAnsi"/>
        </w:rPr>
        <w:t xml:space="preserve">, 1965 in </w:t>
      </w:r>
      <w:proofErr w:type="spellStart"/>
      <w:r w:rsidR="00B70EDE" w:rsidRPr="00B70EDE">
        <w:rPr>
          <w:rFonts w:asciiTheme="minorHAnsi" w:hAnsiTheme="minorHAnsi" w:cstheme="minorHAnsi"/>
        </w:rPr>
        <w:t>Strassen</w:t>
      </w:r>
      <w:proofErr w:type="spellEnd"/>
      <w:r w:rsidR="00B70EDE" w:rsidRPr="00B70EDE">
        <w:rPr>
          <w:rFonts w:asciiTheme="minorHAnsi" w:hAnsiTheme="minorHAnsi" w:cstheme="minorHAnsi"/>
        </w:rPr>
        <w:t xml:space="preserve"> (Osttirol) geboren, studierte katholische Theologie und Anglistik an der Universität Innsbruck. Am Institute </w:t>
      </w:r>
      <w:proofErr w:type="spellStart"/>
      <w:r w:rsidR="00B70EDE" w:rsidRPr="00B70EDE">
        <w:rPr>
          <w:rFonts w:asciiTheme="minorHAnsi" w:hAnsiTheme="minorHAnsi" w:cstheme="minorHAnsi"/>
        </w:rPr>
        <w:t>of</w:t>
      </w:r>
      <w:proofErr w:type="spellEnd"/>
      <w:r w:rsidR="00B70EDE" w:rsidRPr="00B70EDE">
        <w:rPr>
          <w:rFonts w:asciiTheme="minorHAnsi" w:hAnsiTheme="minorHAnsi" w:cstheme="minorHAnsi"/>
        </w:rPr>
        <w:t xml:space="preserve"> St. </w:t>
      </w:r>
      <w:proofErr w:type="spellStart"/>
      <w:r w:rsidR="00B70EDE" w:rsidRPr="00B70EDE">
        <w:rPr>
          <w:rFonts w:asciiTheme="minorHAnsi" w:hAnsiTheme="minorHAnsi" w:cstheme="minorHAnsi"/>
        </w:rPr>
        <w:t>Anselm‘s</w:t>
      </w:r>
      <w:proofErr w:type="spellEnd"/>
      <w:r w:rsidR="00B70EDE" w:rsidRPr="00B70EDE">
        <w:rPr>
          <w:rFonts w:asciiTheme="minorHAnsi" w:hAnsiTheme="minorHAnsi" w:cstheme="minorHAnsi"/>
        </w:rPr>
        <w:t xml:space="preserve"> (England) absolvierte sie eine Ausbildung in christlicher Spiritualität und Persönlichkeitsbildung. Im Rahmen ihrer seelsorglichen Tätigkeit war sie Leiterin des Frauenreferats der Diözese Innsbruck, Pastoralassistentin sowie Religionslehrerin. Heute arbeitet die musik- und naturbegeisterte Autorin als Erwachsenenbildnerin. Ihre Interessenschwerpunkte sind neben Hildegard von Bingen biblische sowie frauenbezogene Themen sowie die Begleitung von Exerzitien. Ursula Klammer lebt in Innsbruck. </w:t>
      </w:r>
    </w:p>
    <w:p w14:paraId="3A86E781" w14:textId="77777777" w:rsidR="00073464" w:rsidRPr="00B83A40" w:rsidRDefault="00073464" w:rsidP="00B83A40">
      <w:pPr>
        <w:rPr>
          <w:rFonts w:asciiTheme="minorHAnsi" w:hAnsiTheme="minorHAnsi" w:cstheme="minorHAnsi"/>
        </w:rPr>
      </w:pPr>
    </w:p>
    <w:sectPr w:rsidR="00073464" w:rsidRPr="00B83A40" w:rsidSect="0026169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C0F0" w14:textId="77777777" w:rsidR="00403C89" w:rsidRDefault="00403C89">
      <w:r>
        <w:separator/>
      </w:r>
    </w:p>
  </w:endnote>
  <w:endnote w:type="continuationSeparator" w:id="0">
    <w:p w14:paraId="70115B90" w14:textId="77777777" w:rsidR="00403C89" w:rsidRDefault="0040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72ED" w14:textId="77777777" w:rsidR="006D10DC" w:rsidRDefault="006D10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3939" w14:textId="77777777" w:rsidR="00A37F82" w:rsidRPr="006D10DC" w:rsidRDefault="00A37F82" w:rsidP="006D10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E4A9" w14:textId="77777777" w:rsidR="006D10DC" w:rsidRDefault="006D10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2634" w14:textId="77777777" w:rsidR="00403C89" w:rsidRDefault="00403C89">
      <w:r>
        <w:separator/>
      </w:r>
    </w:p>
  </w:footnote>
  <w:footnote w:type="continuationSeparator" w:id="0">
    <w:p w14:paraId="6336DF09" w14:textId="77777777" w:rsidR="00403C89" w:rsidRDefault="0040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716C" w14:textId="77777777" w:rsidR="006D10DC" w:rsidRDefault="006D10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CFF3" w14:textId="77777777" w:rsidR="00A37F82" w:rsidRDefault="00A37F82">
    <w:pPr>
      <w:pStyle w:val="berschrift3"/>
      <w:jc w:val="left"/>
    </w:pPr>
  </w:p>
  <w:p w14:paraId="222A5507" w14:textId="77777777" w:rsidR="00A37F82" w:rsidRDefault="00A37F82">
    <w:pPr>
      <w:pStyle w:val="berschrift3"/>
      <w:jc w:val="left"/>
    </w:pPr>
  </w:p>
  <w:p w14:paraId="4D0CA66A"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2D0F" w14:textId="77777777" w:rsidR="006D10DC" w:rsidRDefault="006D10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26845704">
    <w:abstractNumId w:val="1"/>
  </w:num>
  <w:num w:numId="2" w16cid:durableId="1531526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75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47"/>
    <w:rsid w:val="00061F9F"/>
    <w:rsid w:val="00073464"/>
    <w:rsid w:val="00076D31"/>
    <w:rsid w:val="00077D7B"/>
    <w:rsid w:val="000803A5"/>
    <w:rsid w:val="000839AC"/>
    <w:rsid w:val="000961C5"/>
    <w:rsid w:val="000A0835"/>
    <w:rsid w:val="000B60D6"/>
    <w:rsid w:val="000C3046"/>
    <w:rsid w:val="000D62A3"/>
    <w:rsid w:val="000F2588"/>
    <w:rsid w:val="00104DD5"/>
    <w:rsid w:val="00132AF3"/>
    <w:rsid w:val="001409F0"/>
    <w:rsid w:val="00143757"/>
    <w:rsid w:val="0016037B"/>
    <w:rsid w:val="00164F70"/>
    <w:rsid w:val="0017393B"/>
    <w:rsid w:val="001947C6"/>
    <w:rsid w:val="001A0EC8"/>
    <w:rsid w:val="001B6BE2"/>
    <w:rsid w:val="001B7451"/>
    <w:rsid w:val="001D5738"/>
    <w:rsid w:val="001E44BC"/>
    <w:rsid w:val="001E5A47"/>
    <w:rsid w:val="002218A2"/>
    <w:rsid w:val="00226A5D"/>
    <w:rsid w:val="00227D27"/>
    <w:rsid w:val="00244526"/>
    <w:rsid w:val="00261696"/>
    <w:rsid w:val="0028214F"/>
    <w:rsid w:val="002840FA"/>
    <w:rsid w:val="002A7B5D"/>
    <w:rsid w:val="002B1745"/>
    <w:rsid w:val="002B56C0"/>
    <w:rsid w:val="002C3C11"/>
    <w:rsid w:val="002D2B56"/>
    <w:rsid w:val="002E11A4"/>
    <w:rsid w:val="00304853"/>
    <w:rsid w:val="00310B69"/>
    <w:rsid w:val="00323B3C"/>
    <w:rsid w:val="00383517"/>
    <w:rsid w:val="00387A54"/>
    <w:rsid w:val="003962F6"/>
    <w:rsid w:val="003C4D32"/>
    <w:rsid w:val="003D414D"/>
    <w:rsid w:val="003F1844"/>
    <w:rsid w:val="00403C89"/>
    <w:rsid w:val="00432C88"/>
    <w:rsid w:val="00442AE9"/>
    <w:rsid w:val="00450CFC"/>
    <w:rsid w:val="00460C4C"/>
    <w:rsid w:val="004624CA"/>
    <w:rsid w:val="0047226C"/>
    <w:rsid w:val="00494658"/>
    <w:rsid w:val="004A5627"/>
    <w:rsid w:val="004D321C"/>
    <w:rsid w:val="004D5FC5"/>
    <w:rsid w:val="004E04FE"/>
    <w:rsid w:val="005165A2"/>
    <w:rsid w:val="00547855"/>
    <w:rsid w:val="00564EA3"/>
    <w:rsid w:val="00570332"/>
    <w:rsid w:val="00572E06"/>
    <w:rsid w:val="005806D9"/>
    <w:rsid w:val="00586647"/>
    <w:rsid w:val="005B1DD9"/>
    <w:rsid w:val="005B738F"/>
    <w:rsid w:val="005C30E0"/>
    <w:rsid w:val="005C6118"/>
    <w:rsid w:val="005C6E9F"/>
    <w:rsid w:val="005C7202"/>
    <w:rsid w:val="0060298E"/>
    <w:rsid w:val="0061723A"/>
    <w:rsid w:val="00620AD6"/>
    <w:rsid w:val="006236F6"/>
    <w:rsid w:val="00680990"/>
    <w:rsid w:val="006A4949"/>
    <w:rsid w:val="006A5E86"/>
    <w:rsid w:val="006D10DC"/>
    <w:rsid w:val="0070014F"/>
    <w:rsid w:val="007459D2"/>
    <w:rsid w:val="00775BD8"/>
    <w:rsid w:val="007856A8"/>
    <w:rsid w:val="007863AD"/>
    <w:rsid w:val="007B756D"/>
    <w:rsid w:val="007C6DDA"/>
    <w:rsid w:val="007E12CE"/>
    <w:rsid w:val="007E170E"/>
    <w:rsid w:val="007F3878"/>
    <w:rsid w:val="008176D3"/>
    <w:rsid w:val="00865E22"/>
    <w:rsid w:val="008A720A"/>
    <w:rsid w:val="008E3F9C"/>
    <w:rsid w:val="009141B4"/>
    <w:rsid w:val="00927BCB"/>
    <w:rsid w:val="00944A19"/>
    <w:rsid w:val="00961020"/>
    <w:rsid w:val="00974523"/>
    <w:rsid w:val="0098242D"/>
    <w:rsid w:val="009B124E"/>
    <w:rsid w:val="009D1D04"/>
    <w:rsid w:val="009D3971"/>
    <w:rsid w:val="009E5012"/>
    <w:rsid w:val="00A10453"/>
    <w:rsid w:val="00A177C9"/>
    <w:rsid w:val="00A23C5F"/>
    <w:rsid w:val="00A37F82"/>
    <w:rsid w:val="00A51D07"/>
    <w:rsid w:val="00A6444D"/>
    <w:rsid w:val="00A72A66"/>
    <w:rsid w:val="00A849AC"/>
    <w:rsid w:val="00A86E8A"/>
    <w:rsid w:val="00A87914"/>
    <w:rsid w:val="00AA0200"/>
    <w:rsid w:val="00AE52C4"/>
    <w:rsid w:val="00B059D8"/>
    <w:rsid w:val="00B07553"/>
    <w:rsid w:val="00B1779E"/>
    <w:rsid w:val="00B403B0"/>
    <w:rsid w:val="00B65520"/>
    <w:rsid w:val="00B70EDE"/>
    <w:rsid w:val="00B83A40"/>
    <w:rsid w:val="00B924C8"/>
    <w:rsid w:val="00B967D8"/>
    <w:rsid w:val="00BA1716"/>
    <w:rsid w:val="00BC06D0"/>
    <w:rsid w:val="00BC2634"/>
    <w:rsid w:val="00BD299F"/>
    <w:rsid w:val="00BE4AD4"/>
    <w:rsid w:val="00BF0D1D"/>
    <w:rsid w:val="00C02091"/>
    <w:rsid w:val="00C076A1"/>
    <w:rsid w:val="00C15859"/>
    <w:rsid w:val="00C20F64"/>
    <w:rsid w:val="00C22285"/>
    <w:rsid w:val="00C44ABA"/>
    <w:rsid w:val="00C757D2"/>
    <w:rsid w:val="00C84321"/>
    <w:rsid w:val="00C92750"/>
    <w:rsid w:val="00CA6340"/>
    <w:rsid w:val="00CB2604"/>
    <w:rsid w:val="00CD58A8"/>
    <w:rsid w:val="00CD7F48"/>
    <w:rsid w:val="00CE1BB7"/>
    <w:rsid w:val="00CE3F4A"/>
    <w:rsid w:val="00D20DB1"/>
    <w:rsid w:val="00D4061B"/>
    <w:rsid w:val="00D46E5B"/>
    <w:rsid w:val="00D509E2"/>
    <w:rsid w:val="00D67AF3"/>
    <w:rsid w:val="00DD6F48"/>
    <w:rsid w:val="00E27064"/>
    <w:rsid w:val="00E56630"/>
    <w:rsid w:val="00E64FCB"/>
    <w:rsid w:val="00EF195F"/>
    <w:rsid w:val="00F152A3"/>
    <w:rsid w:val="00F22473"/>
    <w:rsid w:val="00F33E8B"/>
    <w:rsid w:val="00F536AF"/>
    <w:rsid w:val="00F65AD2"/>
    <w:rsid w:val="00F97C61"/>
    <w:rsid w:val="00FB4472"/>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84AF"/>
  <w15:docId w15:val="{9F541D2C-F897-4580-9D6E-EB193D1B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494077215">
      <w:bodyDiv w:val="1"/>
      <w:marLeft w:val="0"/>
      <w:marRight w:val="0"/>
      <w:marTop w:val="0"/>
      <w:marBottom w:val="0"/>
      <w:divBdr>
        <w:top w:val="none" w:sz="0" w:space="0" w:color="auto"/>
        <w:left w:val="none" w:sz="0" w:space="0" w:color="auto"/>
        <w:bottom w:val="none" w:sz="0" w:space="0" w:color="auto"/>
        <w:right w:val="none" w:sz="0" w:space="0" w:color="auto"/>
      </w:divBdr>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206992191">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6050744">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2021-04-02T11:55:00Z</cp:lastPrinted>
  <dcterms:created xsi:type="dcterms:W3CDTF">2026-01-05T12:54:00Z</dcterms:created>
  <dcterms:modified xsi:type="dcterms:W3CDTF">2026-01-05T12:54:00Z</dcterms:modified>
</cp:coreProperties>
</file>